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3F" w:rsidRPr="002F483F" w:rsidRDefault="002F483F" w:rsidP="002F48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2F483F" w:rsidRPr="002F483F" w:rsidRDefault="002F483F" w:rsidP="002F483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2F48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2F4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83F" w:rsidRPr="002F483F" w:rsidRDefault="002F483F" w:rsidP="002F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83F" w:rsidRPr="002F483F" w:rsidRDefault="002F483F" w:rsidP="002F4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Директорская контрольная работа в группе 22 </w:t>
      </w:r>
      <w:proofErr w:type="spellStart"/>
      <w:r w:rsidRPr="002F4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СиСА</w:t>
      </w:r>
      <w:proofErr w:type="spellEnd"/>
    </w:p>
    <w:p w:rsidR="002F483F" w:rsidRPr="002F483F" w:rsidRDefault="002F483F" w:rsidP="002F48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2F483F" w:rsidRPr="002F483F" w:rsidRDefault="002F483F" w:rsidP="002F483F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2F4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 w:rsidR="002E4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bookmarkStart w:id="0" w:name="_GoBack"/>
      <w:bookmarkEnd w:id="0"/>
      <w:r w:rsidRPr="002F4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4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Астрономия</w:t>
      </w:r>
    </w:p>
    <w:p w:rsidR="002F483F" w:rsidRPr="002F483F" w:rsidRDefault="002F483F" w:rsidP="002F48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специальности </w:t>
      </w:r>
    </w:p>
    <w:p w:rsidR="002F483F" w:rsidRPr="002F483F" w:rsidRDefault="002F483F" w:rsidP="002F48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09.02.06 Сетевое и системное администрирование </w:t>
      </w: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8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2F483F" w:rsidRPr="002F483F" w:rsidRDefault="002F483F" w:rsidP="002F48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83F" w:rsidRPr="002F483F" w:rsidRDefault="002F483F" w:rsidP="002F4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2F483F" w:rsidRDefault="002F483F">
      <w:pPr>
        <w:rPr>
          <w:rFonts w:ascii="Times New Roman" w:hAnsi="Times New Roman" w:cs="Times New Roman"/>
          <w:sz w:val="28"/>
          <w:szCs w:val="28"/>
        </w:rPr>
      </w:pPr>
    </w:p>
    <w:p w:rsidR="00C7257C" w:rsidRPr="007564DD" w:rsidRDefault="00C7257C">
      <w:pPr>
        <w:rPr>
          <w:rFonts w:ascii="Times New Roman" w:hAnsi="Times New Roman" w:cs="Times New Roman"/>
          <w:sz w:val="28"/>
          <w:szCs w:val="28"/>
        </w:rPr>
      </w:pPr>
      <w:r w:rsidRPr="007564DD">
        <w:rPr>
          <w:rFonts w:ascii="Times New Roman" w:hAnsi="Times New Roman" w:cs="Times New Roman"/>
          <w:sz w:val="28"/>
          <w:szCs w:val="28"/>
        </w:rPr>
        <w:lastRenderedPageBreak/>
        <w:t>Вариант</w:t>
      </w:r>
      <w:proofErr w:type="gramStart"/>
      <w:r w:rsidRPr="007564DD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1. 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1. Астрометрия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2. Астрофизика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3. Астрономия </w:t>
      </w:r>
    </w:p>
    <w:p w:rsidR="00B4018D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4. Другой ответ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2.Гелиоцентрич</w:t>
      </w:r>
      <w:r w:rsidR="00260612" w:rsidRPr="007564DD">
        <w:rPr>
          <w:color w:val="000000"/>
          <w:sz w:val="28"/>
          <w:szCs w:val="28"/>
        </w:rPr>
        <w:t>ескую</w:t>
      </w:r>
      <w:r w:rsidRPr="007564DD">
        <w:rPr>
          <w:color w:val="000000"/>
          <w:sz w:val="28"/>
          <w:szCs w:val="28"/>
        </w:rPr>
        <w:t xml:space="preserve"> модель мира разработал …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1. Хаббл Эдвин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2. Николай Коперник 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3. Тихо Браге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4. Клавдий Птолемей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3.</w:t>
      </w:r>
      <w:r w:rsidR="0047589B" w:rsidRPr="007564DD">
        <w:rPr>
          <w:color w:val="000000"/>
          <w:sz w:val="28"/>
          <w:szCs w:val="28"/>
        </w:rPr>
        <w:t>К</w:t>
      </w:r>
      <w:r w:rsidRPr="007564DD">
        <w:rPr>
          <w:color w:val="000000"/>
          <w:sz w:val="28"/>
          <w:szCs w:val="28"/>
        </w:rPr>
        <w:t xml:space="preserve"> планет</w:t>
      </w:r>
      <w:r w:rsidR="0047589B" w:rsidRPr="007564DD">
        <w:rPr>
          <w:color w:val="000000"/>
          <w:sz w:val="28"/>
          <w:szCs w:val="28"/>
        </w:rPr>
        <w:t>ам</w:t>
      </w:r>
      <w:r w:rsidRPr="007564DD">
        <w:rPr>
          <w:color w:val="000000"/>
          <w:sz w:val="28"/>
          <w:szCs w:val="28"/>
        </w:rPr>
        <w:t xml:space="preserve"> земной группы относятся …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</w:t>
      </w:r>
      <w:r w:rsidR="00C7257C" w:rsidRPr="007564DD">
        <w:rPr>
          <w:color w:val="000000"/>
          <w:sz w:val="28"/>
          <w:szCs w:val="28"/>
        </w:rPr>
        <w:t>  1. Меркурий, Венера, Уран, Земля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2. Марс, Земля, Венера, Меркурий 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3. Венера, Земля, Меркурий, Фобос</w:t>
      </w:r>
    </w:p>
    <w:p w:rsidR="00B4018D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4. Меркурий, Земля, Марс, Юпитер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4.Втор</w:t>
      </w:r>
      <w:r w:rsidR="00260612" w:rsidRPr="007564DD">
        <w:rPr>
          <w:color w:val="000000"/>
          <w:sz w:val="28"/>
          <w:szCs w:val="28"/>
        </w:rPr>
        <w:t xml:space="preserve">ая </w:t>
      </w:r>
      <w:r w:rsidRPr="007564DD">
        <w:rPr>
          <w:color w:val="000000"/>
          <w:sz w:val="28"/>
          <w:szCs w:val="28"/>
        </w:rPr>
        <w:t xml:space="preserve"> от Солнца планета называется …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1. Венера 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2. Меркурий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3. Земля</w:t>
      </w:r>
    </w:p>
    <w:p w:rsidR="00B4018D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4. Марс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5. Межзвездный пространство …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1. </w:t>
      </w:r>
      <w:r w:rsidRPr="007564DD">
        <w:rPr>
          <w:color w:val="000000"/>
          <w:sz w:val="28"/>
          <w:szCs w:val="28"/>
        </w:rPr>
        <w:t>Н</w:t>
      </w:r>
      <w:r w:rsidR="00C7257C" w:rsidRPr="007564DD">
        <w:rPr>
          <w:color w:val="000000"/>
          <w:sz w:val="28"/>
          <w:szCs w:val="28"/>
        </w:rPr>
        <w:t>езаполненный ничем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2. </w:t>
      </w:r>
      <w:r w:rsidRPr="007564DD">
        <w:rPr>
          <w:color w:val="000000"/>
          <w:sz w:val="28"/>
          <w:szCs w:val="28"/>
        </w:rPr>
        <w:t>З</w:t>
      </w:r>
      <w:r w:rsidR="00C7257C" w:rsidRPr="007564DD">
        <w:rPr>
          <w:color w:val="000000"/>
          <w:sz w:val="28"/>
          <w:szCs w:val="28"/>
        </w:rPr>
        <w:t xml:space="preserve">аполнен пылью и газом 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3. </w:t>
      </w:r>
      <w:r w:rsidRPr="007564DD">
        <w:rPr>
          <w:color w:val="000000"/>
          <w:sz w:val="28"/>
          <w:szCs w:val="28"/>
        </w:rPr>
        <w:t>З</w:t>
      </w:r>
      <w:r w:rsidR="00C7257C" w:rsidRPr="007564DD">
        <w:rPr>
          <w:color w:val="000000"/>
          <w:sz w:val="28"/>
          <w:szCs w:val="28"/>
        </w:rPr>
        <w:t>аполнен обломками космических аппаратов</w:t>
      </w:r>
    </w:p>
    <w:p w:rsidR="00B4018D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4. </w:t>
      </w:r>
      <w:r w:rsidRPr="007564DD">
        <w:rPr>
          <w:color w:val="000000"/>
          <w:sz w:val="28"/>
          <w:szCs w:val="28"/>
        </w:rPr>
        <w:t>Д</w:t>
      </w:r>
      <w:r w:rsidR="00C7257C" w:rsidRPr="007564DD">
        <w:rPr>
          <w:color w:val="000000"/>
          <w:sz w:val="28"/>
          <w:szCs w:val="28"/>
        </w:rPr>
        <w:t>ругой ответ.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6. Угол между направлением на светило с какой-либо точки земной поверхности и направлением из центра Земли называется …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1. Часовой угол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2. Горизонтальный параллакс 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3. Азимут</w:t>
      </w:r>
    </w:p>
    <w:p w:rsidR="00B4018D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4. Прямое восхождение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7 Расстояние, с которого средний радиус земной орбиты виден под углом 1 секунда называется …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</w:t>
      </w:r>
      <w:r w:rsidR="00C7257C" w:rsidRPr="007564DD">
        <w:rPr>
          <w:color w:val="000000"/>
          <w:sz w:val="28"/>
          <w:szCs w:val="28"/>
        </w:rPr>
        <w:t>1. Астрономическая единица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</w:t>
      </w:r>
      <w:r w:rsidR="00C7257C" w:rsidRPr="007564DD">
        <w:rPr>
          <w:color w:val="000000"/>
          <w:sz w:val="28"/>
          <w:szCs w:val="28"/>
        </w:rPr>
        <w:t xml:space="preserve">2. Парсек </w:t>
      </w:r>
    </w:p>
    <w:p w:rsidR="00E14A94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</w:t>
      </w:r>
      <w:r w:rsidR="00E14A94" w:rsidRPr="007564DD">
        <w:rPr>
          <w:color w:val="000000"/>
          <w:sz w:val="28"/>
          <w:szCs w:val="28"/>
        </w:rPr>
        <w:t>3</w:t>
      </w:r>
      <w:r w:rsidR="00C7257C" w:rsidRPr="007564DD">
        <w:rPr>
          <w:color w:val="000000"/>
          <w:sz w:val="28"/>
          <w:szCs w:val="28"/>
        </w:rPr>
        <w:t>. Световой год</w:t>
      </w:r>
    </w:p>
    <w:p w:rsidR="00B4018D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</w:t>
      </w:r>
      <w:r w:rsidR="00DF0D12" w:rsidRPr="007564DD">
        <w:rPr>
          <w:color w:val="000000"/>
          <w:sz w:val="28"/>
          <w:szCs w:val="28"/>
        </w:rPr>
        <w:t xml:space="preserve">  </w:t>
      </w:r>
      <w:r w:rsidRPr="007564DD">
        <w:rPr>
          <w:color w:val="000000"/>
          <w:sz w:val="28"/>
          <w:szCs w:val="28"/>
        </w:rPr>
        <w:t>4. Звездная величина</w:t>
      </w:r>
    </w:p>
    <w:p w:rsidR="00DF0D12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8. Нижняя точка пересечения отвесной линии с небесной сферой называется </w:t>
      </w:r>
      <w:r w:rsidR="00DF0D12" w:rsidRPr="007564DD">
        <w:rPr>
          <w:color w:val="000000"/>
          <w:sz w:val="28"/>
          <w:szCs w:val="28"/>
        </w:rPr>
        <w:t xml:space="preserve">        </w:t>
      </w:r>
      <w:r w:rsidRPr="007564DD">
        <w:rPr>
          <w:color w:val="000000"/>
          <w:sz w:val="28"/>
          <w:szCs w:val="28"/>
        </w:rPr>
        <w:t xml:space="preserve"> </w:t>
      </w:r>
      <w:r w:rsidR="00DF0D12" w:rsidRPr="007564DD">
        <w:rPr>
          <w:color w:val="000000"/>
          <w:sz w:val="28"/>
          <w:szCs w:val="28"/>
        </w:rPr>
        <w:t xml:space="preserve">                               1.Точка юга 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 </w:t>
      </w:r>
      <w:r w:rsidR="00C7257C" w:rsidRPr="007564DD">
        <w:rPr>
          <w:color w:val="000000"/>
          <w:sz w:val="28"/>
          <w:szCs w:val="28"/>
        </w:rPr>
        <w:t>2. точках севере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 </w:t>
      </w:r>
      <w:r w:rsidR="00C7257C" w:rsidRPr="007564DD">
        <w:rPr>
          <w:color w:val="000000"/>
          <w:sz w:val="28"/>
          <w:szCs w:val="28"/>
        </w:rPr>
        <w:t>3. зенит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 </w:t>
      </w:r>
      <w:r w:rsidR="00C7257C" w:rsidRPr="007564DD">
        <w:rPr>
          <w:color w:val="000000"/>
          <w:sz w:val="28"/>
          <w:szCs w:val="28"/>
        </w:rPr>
        <w:t xml:space="preserve">4. надир </w:t>
      </w:r>
    </w:p>
    <w:p w:rsidR="00B4018D" w:rsidRPr="007564DD" w:rsidRDefault="00B4018D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9. Большой круг, плоскость которого перпендикулярна оси мира называется </w:t>
      </w:r>
      <w:r w:rsidR="00DF0D12" w:rsidRPr="007564DD">
        <w:rPr>
          <w:color w:val="000000"/>
          <w:sz w:val="28"/>
          <w:szCs w:val="28"/>
        </w:rPr>
        <w:t xml:space="preserve">        </w:t>
      </w:r>
      <w:r w:rsidRPr="007564DD">
        <w:rPr>
          <w:color w:val="000000"/>
          <w:sz w:val="28"/>
          <w:szCs w:val="28"/>
        </w:rPr>
        <w:t xml:space="preserve">1. </w:t>
      </w:r>
      <w:r w:rsidR="00DF0D12" w:rsidRPr="007564DD">
        <w:rPr>
          <w:color w:val="000000"/>
          <w:sz w:val="28"/>
          <w:szCs w:val="28"/>
        </w:rPr>
        <w:t>Н</w:t>
      </w:r>
      <w:r w:rsidRPr="007564DD">
        <w:rPr>
          <w:color w:val="000000"/>
          <w:sz w:val="28"/>
          <w:szCs w:val="28"/>
        </w:rPr>
        <w:t>ебесный экватор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2. </w:t>
      </w:r>
      <w:r w:rsidRPr="007564DD">
        <w:rPr>
          <w:color w:val="000000"/>
          <w:sz w:val="28"/>
          <w:szCs w:val="28"/>
        </w:rPr>
        <w:t>Н</w:t>
      </w:r>
      <w:r w:rsidR="00C7257C" w:rsidRPr="007564DD">
        <w:rPr>
          <w:color w:val="000000"/>
          <w:sz w:val="28"/>
          <w:szCs w:val="28"/>
        </w:rPr>
        <w:t>ебесный меридиан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3. </w:t>
      </w:r>
      <w:r w:rsidRPr="007564DD">
        <w:rPr>
          <w:color w:val="000000"/>
          <w:sz w:val="28"/>
          <w:szCs w:val="28"/>
        </w:rPr>
        <w:t>К</w:t>
      </w:r>
      <w:r w:rsidR="00C7257C" w:rsidRPr="007564DD">
        <w:rPr>
          <w:color w:val="000000"/>
          <w:sz w:val="28"/>
          <w:szCs w:val="28"/>
        </w:rPr>
        <w:t>руг склонений</w:t>
      </w:r>
    </w:p>
    <w:p w:rsidR="00B4018D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4. </w:t>
      </w:r>
      <w:r w:rsidRPr="007564DD">
        <w:rPr>
          <w:color w:val="000000"/>
          <w:sz w:val="28"/>
          <w:szCs w:val="28"/>
        </w:rPr>
        <w:t>Н</w:t>
      </w:r>
      <w:r w:rsidR="00C7257C" w:rsidRPr="007564DD">
        <w:rPr>
          <w:color w:val="000000"/>
          <w:sz w:val="28"/>
          <w:szCs w:val="28"/>
        </w:rPr>
        <w:t>астоящий горизонт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10. Первая экваториальная система небесных координат определяется …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</w:t>
      </w:r>
      <w:r w:rsidR="00DF0D12" w:rsidRPr="007564DD">
        <w:rPr>
          <w:color w:val="000000"/>
          <w:sz w:val="28"/>
          <w:szCs w:val="28"/>
        </w:rPr>
        <w:t xml:space="preserve"> </w:t>
      </w:r>
      <w:r w:rsidRPr="007564DD">
        <w:rPr>
          <w:color w:val="000000"/>
          <w:sz w:val="28"/>
          <w:szCs w:val="28"/>
        </w:rPr>
        <w:t xml:space="preserve"> 1.Годинний угол и склонение 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 </w:t>
      </w:r>
      <w:r w:rsidR="00DF0D12" w:rsidRPr="007564DD">
        <w:rPr>
          <w:color w:val="000000"/>
          <w:sz w:val="28"/>
          <w:szCs w:val="28"/>
        </w:rPr>
        <w:t xml:space="preserve"> </w:t>
      </w:r>
      <w:r w:rsidRPr="007564DD">
        <w:rPr>
          <w:color w:val="000000"/>
          <w:sz w:val="28"/>
          <w:szCs w:val="28"/>
        </w:rPr>
        <w:t>2. Прямое восхождение и склонение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</w:t>
      </w:r>
      <w:r w:rsidR="00DF0D12" w:rsidRPr="007564DD">
        <w:rPr>
          <w:color w:val="000000"/>
          <w:sz w:val="28"/>
          <w:szCs w:val="28"/>
        </w:rPr>
        <w:t xml:space="preserve"> </w:t>
      </w:r>
      <w:r w:rsidRPr="007564DD">
        <w:rPr>
          <w:color w:val="000000"/>
          <w:sz w:val="28"/>
          <w:szCs w:val="28"/>
        </w:rPr>
        <w:t> 3. Азимут и склонение</w:t>
      </w:r>
    </w:p>
    <w:p w:rsidR="00B4018D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 </w:t>
      </w:r>
      <w:r w:rsidR="00DF0D12" w:rsidRPr="007564DD">
        <w:rPr>
          <w:color w:val="000000"/>
          <w:sz w:val="28"/>
          <w:szCs w:val="28"/>
        </w:rPr>
        <w:t xml:space="preserve"> </w:t>
      </w:r>
      <w:r w:rsidRPr="007564DD">
        <w:rPr>
          <w:color w:val="000000"/>
          <w:sz w:val="28"/>
          <w:szCs w:val="28"/>
        </w:rPr>
        <w:t>4. Азимут и высота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11 Большой круг, по которому цент диска Солнца совершает свой видимый летний движение на небесной сфере называется …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1. </w:t>
      </w:r>
      <w:r w:rsidRPr="007564DD">
        <w:rPr>
          <w:color w:val="000000"/>
          <w:sz w:val="28"/>
          <w:szCs w:val="28"/>
        </w:rPr>
        <w:t>Н</w:t>
      </w:r>
      <w:r w:rsidR="00C7257C" w:rsidRPr="007564DD">
        <w:rPr>
          <w:color w:val="000000"/>
          <w:sz w:val="28"/>
          <w:szCs w:val="28"/>
        </w:rPr>
        <w:t>ебесный экватор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>2</w:t>
      </w:r>
      <w:r w:rsidRPr="007564DD">
        <w:rPr>
          <w:color w:val="000000"/>
          <w:sz w:val="28"/>
          <w:szCs w:val="28"/>
        </w:rPr>
        <w:t xml:space="preserve">  Н</w:t>
      </w:r>
      <w:r w:rsidR="00C7257C" w:rsidRPr="007564DD">
        <w:rPr>
          <w:color w:val="000000"/>
          <w:sz w:val="28"/>
          <w:szCs w:val="28"/>
        </w:rPr>
        <w:t>ебесный меридиан</w:t>
      </w:r>
    </w:p>
    <w:p w:rsidR="00C7257C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3. </w:t>
      </w:r>
      <w:r w:rsidRPr="007564DD">
        <w:rPr>
          <w:color w:val="000000"/>
          <w:sz w:val="28"/>
          <w:szCs w:val="28"/>
        </w:rPr>
        <w:t>К</w:t>
      </w:r>
      <w:r w:rsidR="00C7257C" w:rsidRPr="007564DD">
        <w:rPr>
          <w:color w:val="000000"/>
          <w:sz w:val="28"/>
          <w:szCs w:val="28"/>
        </w:rPr>
        <w:t>руг склонений</w:t>
      </w:r>
    </w:p>
    <w:p w:rsidR="00B4018D" w:rsidRPr="007564DD" w:rsidRDefault="00DF0D12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    </w:t>
      </w:r>
      <w:r w:rsidR="00C7257C" w:rsidRPr="007564DD">
        <w:rPr>
          <w:color w:val="000000"/>
          <w:sz w:val="28"/>
          <w:szCs w:val="28"/>
        </w:rPr>
        <w:t xml:space="preserve">4. </w:t>
      </w:r>
      <w:r w:rsidRPr="007564DD">
        <w:rPr>
          <w:color w:val="000000"/>
          <w:sz w:val="28"/>
          <w:szCs w:val="28"/>
        </w:rPr>
        <w:t>Э</w:t>
      </w:r>
      <w:r w:rsidR="00C7257C" w:rsidRPr="007564DD">
        <w:rPr>
          <w:color w:val="000000"/>
          <w:sz w:val="28"/>
          <w:szCs w:val="28"/>
        </w:rPr>
        <w:t xml:space="preserve">клиптика 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1</w:t>
      </w:r>
      <w:r w:rsidR="00880C5F" w:rsidRPr="007564DD">
        <w:rPr>
          <w:color w:val="000000"/>
          <w:sz w:val="28"/>
          <w:szCs w:val="28"/>
        </w:rPr>
        <w:t>2</w:t>
      </w:r>
      <w:r w:rsidRPr="007564DD">
        <w:rPr>
          <w:color w:val="000000"/>
          <w:sz w:val="28"/>
          <w:szCs w:val="28"/>
        </w:rPr>
        <w:t>. Квадраты периодов обращения планет относятся как кубы больших полуосей орбит. Это утверждение …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    1. </w:t>
      </w:r>
      <w:r w:rsidR="00DF0D12" w:rsidRPr="007564DD">
        <w:rPr>
          <w:color w:val="000000"/>
          <w:sz w:val="28"/>
          <w:szCs w:val="28"/>
        </w:rPr>
        <w:t>П</w:t>
      </w:r>
      <w:r w:rsidRPr="007564DD">
        <w:rPr>
          <w:color w:val="000000"/>
          <w:sz w:val="28"/>
          <w:szCs w:val="28"/>
        </w:rPr>
        <w:t>ервый закон Кеплера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    2. </w:t>
      </w:r>
      <w:r w:rsidR="00DF0D12" w:rsidRPr="007564DD">
        <w:rPr>
          <w:color w:val="000000"/>
          <w:sz w:val="28"/>
          <w:szCs w:val="28"/>
        </w:rPr>
        <w:t>В</w:t>
      </w:r>
      <w:r w:rsidRPr="007564DD">
        <w:rPr>
          <w:color w:val="000000"/>
          <w:sz w:val="28"/>
          <w:szCs w:val="28"/>
        </w:rPr>
        <w:t>торой закон Кеплера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    3. </w:t>
      </w:r>
      <w:r w:rsidR="00DF0D12" w:rsidRPr="007564DD">
        <w:rPr>
          <w:color w:val="000000"/>
          <w:sz w:val="28"/>
          <w:szCs w:val="28"/>
        </w:rPr>
        <w:t>Т</w:t>
      </w:r>
      <w:r w:rsidRPr="007564DD">
        <w:rPr>
          <w:color w:val="000000"/>
          <w:sz w:val="28"/>
          <w:szCs w:val="28"/>
        </w:rPr>
        <w:t xml:space="preserve">ретий закон Кеплера </w:t>
      </w:r>
    </w:p>
    <w:p w:rsidR="00B4018D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 xml:space="preserve">    4. </w:t>
      </w:r>
      <w:r w:rsidR="00DF0D12" w:rsidRPr="007564DD">
        <w:rPr>
          <w:color w:val="000000"/>
          <w:sz w:val="28"/>
          <w:szCs w:val="28"/>
        </w:rPr>
        <w:t>Ч</w:t>
      </w:r>
      <w:r w:rsidRPr="007564DD">
        <w:rPr>
          <w:color w:val="000000"/>
          <w:sz w:val="28"/>
          <w:szCs w:val="28"/>
        </w:rPr>
        <w:t>етвертый закон Кеплера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1</w:t>
      </w:r>
      <w:r w:rsidR="00880C5F" w:rsidRPr="007564DD">
        <w:rPr>
          <w:color w:val="000000"/>
          <w:sz w:val="28"/>
          <w:szCs w:val="28"/>
        </w:rPr>
        <w:t>3</w:t>
      </w:r>
      <w:r w:rsidRPr="007564DD">
        <w:rPr>
          <w:color w:val="000000"/>
          <w:sz w:val="28"/>
          <w:szCs w:val="28"/>
        </w:rPr>
        <w:t>.Телескоп, у которого объектив представляет собой линзу или систему линз называют …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  1.Рефлекторн</w:t>
      </w:r>
      <w:r w:rsidR="00DF0D12" w:rsidRPr="007564DD">
        <w:rPr>
          <w:color w:val="000000"/>
          <w:sz w:val="28"/>
          <w:szCs w:val="28"/>
        </w:rPr>
        <w:t>ы</w:t>
      </w:r>
      <w:r w:rsidRPr="007564DD">
        <w:rPr>
          <w:color w:val="000000"/>
          <w:sz w:val="28"/>
          <w:szCs w:val="28"/>
        </w:rPr>
        <w:t>м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  2.Рефракторн</w:t>
      </w:r>
      <w:r w:rsidR="00DF0D12" w:rsidRPr="007564DD">
        <w:rPr>
          <w:color w:val="000000"/>
          <w:sz w:val="28"/>
          <w:szCs w:val="28"/>
        </w:rPr>
        <w:t>ы</w:t>
      </w:r>
      <w:r w:rsidRPr="007564DD">
        <w:rPr>
          <w:color w:val="000000"/>
          <w:sz w:val="28"/>
          <w:szCs w:val="28"/>
        </w:rPr>
        <w:t xml:space="preserve">м </w:t>
      </w:r>
    </w:p>
    <w:p w:rsidR="00C7257C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</w:t>
      </w:r>
      <w:r w:rsidR="00DF0D12" w:rsidRPr="007564DD">
        <w:rPr>
          <w:color w:val="000000"/>
          <w:sz w:val="28"/>
          <w:szCs w:val="28"/>
        </w:rPr>
        <w:t xml:space="preserve"> </w:t>
      </w:r>
      <w:r w:rsidRPr="007564DD">
        <w:rPr>
          <w:color w:val="000000"/>
          <w:sz w:val="28"/>
          <w:szCs w:val="28"/>
        </w:rPr>
        <w:t xml:space="preserve"> 3. </w:t>
      </w:r>
      <w:r w:rsidR="00DF0D12" w:rsidRPr="007564DD">
        <w:rPr>
          <w:color w:val="000000"/>
          <w:sz w:val="28"/>
          <w:szCs w:val="28"/>
        </w:rPr>
        <w:t>М</w:t>
      </w:r>
      <w:r w:rsidRPr="007564DD">
        <w:rPr>
          <w:color w:val="000000"/>
          <w:sz w:val="28"/>
          <w:szCs w:val="28"/>
        </w:rPr>
        <w:t>енисковы</w:t>
      </w:r>
      <w:r w:rsidR="00DF0D12" w:rsidRPr="007564DD">
        <w:rPr>
          <w:color w:val="000000"/>
          <w:sz w:val="28"/>
          <w:szCs w:val="28"/>
        </w:rPr>
        <w:t>м</w:t>
      </w:r>
    </w:p>
    <w:p w:rsidR="00B4018D" w:rsidRPr="007564DD" w:rsidRDefault="00C7257C" w:rsidP="00B4018D">
      <w:pPr>
        <w:pStyle w:val="p1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7564DD">
        <w:rPr>
          <w:color w:val="000000"/>
          <w:sz w:val="28"/>
          <w:szCs w:val="28"/>
        </w:rPr>
        <w:t>  </w:t>
      </w:r>
      <w:r w:rsidR="00DF0D12" w:rsidRPr="007564DD">
        <w:rPr>
          <w:color w:val="000000"/>
          <w:sz w:val="28"/>
          <w:szCs w:val="28"/>
        </w:rPr>
        <w:t xml:space="preserve">  </w:t>
      </w:r>
      <w:r w:rsidRPr="007564DD">
        <w:rPr>
          <w:color w:val="000000"/>
          <w:sz w:val="28"/>
          <w:szCs w:val="28"/>
        </w:rPr>
        <w:t>4. Нет правильного ответа.</w:t>
      </w:r>
    </w:p>
    <w:p w:rsidR="00880C5F" w:rsidRPr="007564DD" w:rsidRDefault="00880C5F" w:rsidP="00B4018D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000000"/>
          <w:sz w:val="28"/>
          <w:szCs w:val="28"/>
        </w:rPr>
        <w:t>14</w:t>
      </w:r>
      <w:r w:rsidRPr="007564DD">
        <w:rPr>
          <w:b/>
          <w:color w:val="000000"/>
          <w:sz w:val="28"/>
          <w:szCs w:val="28"/>
        </w:rPr>
        <w:t xml:space="preserve">. </w:t>
      </w:r>
      <w:r w:rsidRPr="007564DD">
        <w:rPr>
          <w:rStyle w:val="a4"/>
          <w:b w:val="0"/>
          <w:color w:val="2B2727"/>
          <w:spacing w:val="8"/>
          <w:sz w:val="28"/>
          <w:szCs w:val="28"/>
        </w:rPr>
        <w:t>Ближайшие к нам галактики</w:t>
      </w:r>
      <w:r w:rsidRPr="007564DD">
        <w:rPr>
          <w:rStyle w:val="a4"/>
          <w:color w:val="2B2727"/>
          <w:spacing w:val="8"/>
          <w:sz w:val="28"/>
          <w:szCs w:val="28"/>
        </w:rPr>
        <w:t xml:space="preserve"> …</w:t>
      </w:r>
    </w:p>
    <w:p w:rsidR="00880C5F" w:rsidRPr="007564DD" w:rsidRDefault="003258C7" w:rsidP="00B4018D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1.</w:t>
      </w:r>
      <w:r w:rsidR="00880C5F" w:rsidRPr="007564DD">
        <w:rPr>
          <w:color w:val="2B2727"/>
          <w:spacing w:val="8"/>
          <w:sz w:val="28"/>
          <w:szCs w:val="28"/>
        </w:rPr>
        <w:t xml:space="preserve"> Эллиптические галактики</w:t>
      </w:r>
    </w:p>
    <w:p w:rsidR="00880C5F" w:rsidRPr="007564DD" w:rsidRDefault="003258C7" w:rsidP="00B4018D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2.</w:t>
      </w:r>
      <w:r w:rsidR="00880C5F" w:rsidRPr="007564DD">
        <w:rPr>
          <w:color w:val="2B2727"/>
          <w:spacing w:val="8"/>
          <w:sz w:val="28"/>
          <w:szCs w:val="28"/>
        </w:rPr>
        <w:t xml:space="preserve"> Большое и Малое Магеллановы Облака </w:t>
      </w:r>
    </w:p>
    <w:p w:rsidR="00880C5F" w:rsidRPr="007564DD" w:rsidRDefault="003258C7" w:rsidP="00B4018D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3.</w:t>
      </w:r>
      <w:r w:rsidR="00880C5F" w:rsidRPr="007564DD">
        <w:rPr>
          <w:color w:val="2B2727"/>
          <w:spacing w:val="8"/>
          <w:sz w:val="28"/>
          <w:szCs w:val="28"/>
        </w:rPr>
        <w:t xml:space="preserve"> Сарос</w:t>
      </w:r>
    </w:p>
    <w:p w:rsidR="00B4018D" w:rsidRPr="007564DD" w:rsidRDefault="003258C7" w:rsidP="00B4018D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4.</w:t>
      </w:r>
      <w:r w:rsidR="00880C5F" w:rsidRPr="007564DD">
        <w:rPr>
          <w:color w:val="2B2727"/>
          <w:spacing w:val="8"/>
          <w:sz w:val="28"/>
          <w:szCs w:val="28"/>
        </w:rPr>
        <w:t xml:space="preserve"> Протуберанцы</w:t>
      </w:r>
    </w:p>
    <w:p w:rsidR="00B4018D" w:rsidRPr="007564DD" w:rsidRDefault="00B4018D" w:rsidP="00B4018D">
      <w:pPr>
        <w:pStyle w:val="a3"/>
        <w:shd w:val="clear" w:color="auto" w:fill="FFFFFF"/>
        <w:spacing w:before="0" w:beforeAutospacing="0" w:after="0" w:afterAutospacing="0"/>
        <w:rPr>
          <w:b/>
          <w:color w:val="2B2727"/>
          <w:spacing w:val="8"/>
          <w:sz w:val="28"/>
          <w:szCs w:val="28"/>
        </w:rPr>
      </w:pPr>
      <w:r w:rsidRPr="007564DD">
        <w:rPr>
          <w:rStyle w:val="a4"/>
          <w:b w:val="0"/>
          <w:color w:val="2B2727"/>
          <w:spacing w:val="8"/>
          <w:sz w:val="28"/>
          <w:szCs w:val="28"/>
        </w:rPr>
        <w:t>15.Как проявляется солнечная активность в хромосфере?</w:t>
      </w:r>
    </w:p>
    <w:p w:rsidR="00B4018D" w:rsidRPr="007564DD" w:rsidRDefault="003258C7" w:rsidP="00B4018D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1.</w:t>
      </w:r>
      <w:r w:rsidR="00B4018D" w:rsidRPr="007564DD">
        <w:rPr>
          <w:color w:val="2B2727"/>
          <w:spacing w:val="8"/>
          <w:sz w:val="28"/>
          <w:szCs w:val="28"/>
        </w:rPr>
        <w:t xml:space="preserve"> Пятнами</w:t>
      </w:r>
    </w:p>
    <w:p w:rsidR="00B4018D" w:rsidRPr="007564DD" w:rsidRDefault="003258C7" w:rsidP="00B4018D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2.</w:t>
      </w:r>
      <w:r w:rsidR="00B4018D" w:rsidRPr="007564DD">
        <w:rPr>
          <w:color w:val="2B2727"/>
          <w:spacing w:val="8"/>
          <w:sz w:val="28"/>
          <w:szCs w:val="28"/>
        </w:rPr>
        <w:t xml:space="preserve"> Протуберанцами</w:t>
      </w:r>
    </w:p>
    <w:p w:rsidR="00B4018D" w:rsidRPr="007564DD" w:rsidRDefault="003258C7" w:rsidP="00B4018D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3.</w:t>
      </w:r>
      <w:r w:rsidR="00B4018D" w:rsidRPr="007564DD">
        <w:rPr>
          <w:color w:val="2B2727"/>
          <w:spacing w:val="8"/>
          <w:sz w:val="28"/>
          <w:szCs w:val="28"/>
        </w:rPr>
        <w:t xml:space="preserve"> Вспышками </w:t>
      </w:r>
    </w:p>
    <w:p w:rsidR="00B4018D" w:rsidRPr="007564DD" w:rsidRDefault="003258C7" w:rsidP="00880C5F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4.</w:t>
      </w:r>
      <w:r w:rsidR="00B4018D" w:rsidRPr="007564DD">
        <w:rPr>
          <w:color w:val="2B2727"/>
          <w:spacing w:val="8"/>
          <w:sz w:val="28"/>
          <w:szCs w:val="28"/>
        </w:rPr>
        <w:t xml:space="preserve"> Образованиями</w:t>
      </w:r>
    </w:p>
    <w:p w:rsidR="00880C5F" w:rsidRPr="007564DD" w:rsidRDefault="00880C5F" w:rsidP="00880C5F">
      <w:pPr>
        <w:pStyle w:val="a3"/>
        <w:shd w:val="clear" w:color="auto" w:fill="FFFFFF"/>
        <w:spacing w:before="0" w:beforeAutospacing="0" w:after="0" w:afterAutospacing="0"/>
        <w:rPr>
          <w:b/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>1</w:t>
      </w:r>
      <w:r w:rsidR="00B4018D" w:rsidRPr="007564DD">
        <w:rPr>
          <w:color w:val="2B2727"/>
          <w:spacing w:val="8"/>
          <w:sz w:val="28"/>
          <w:szCs w:val="28"/>
        </w:rPr>
        <w:t>6</w:t>
      </w:r>
      <w:r w:rsidRPr="007564DD">
        <w:rPr>
          <w:color w:val="2B2727"/>
          <w:spacing w:val="8"/>
          <w:sz w:val="28"/>
          <w:szCs w:val="28"/>
        </w:rPr>
        <w:t xml:space="preserve">. </w:t>
      </w:r>
      <w:r w:rsidRPr="007564DD">
        <w:rPr>
          <w:rStyle w:val="a4"/>
          <w:b w:val="0"/>
          <w:color w:val="2B2727"/>
          <w:spacing w:val="8"/>
          <w:sz w:val="28"/>
          <w:szCs w:val="28"/>
        </w:rPr>
        <w:t>Что такое кометы?</w:t>
      </w:r>
    </w:p>
    <w:p w:rsidR="00880C5F" w:rsidRPr="007564DD" w:rsidRDefault="00E35DBF" w:rsidP="00880C5F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</w:t>
      </w:r>
      <w:r w:rsidR="003258C7" w:rsidRPr="007564DD">
        <w:rPr>
          <w:color w:val="2B2727"/>
          <w:spacing w:val="8"/>
          <w:sz w:val="28"/>
          <w:szCs w:val="28"/>
        </w:rPr>
        <w:t>1.</w:t>
      </w:r>
      <w:r w:rsidR="00880C5F" w:rsidRPr="007564DD">
        <w:rPr>
          <w:color w:val="2B2727"/>
          <w:spacing w:val="8"/>
          <w:sz w:val="28"/>
          <w:szCs w:val="28"/>
        </w:rPr>
        <w:t xml:space="preserve"> Небольшие небесные тела Солнечной системы, движущиеся по орбите вокруг Солнца.</w:t>
      </w:r>
    </w:p>
    <w:p w:rsidR="00880C5F" w:rsidRPr="007564DD" w:rsidRDefault="00E35DBF" w:rsidP="00880C5F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</w:t>
      </w:r>
      <w:r w:rsidR="003258C7" w:rsidRPr="007564DD">
        <w:rPr>
          <w:color w:val="2B2727"/>
          <w:spacing w:val="8"/>
          <w:sz w:val="28"/>
          <w:szCs w:val="28"/>
        </w:rPr>
        <w:t>2.</w:t>
      </w:r>
      <w:r w:rsidR="00880C5F" w:rsidRPr="007564DD">
        <w:rPr>
          <w:color w:val="2B2727"/>
          <w:spacing w:val="8"/>
          <w:sz w:val="28"/>
          <w:szCs w:val="28"/>
        </w:rPr>
        <w:t xml:space="preserve"> Хвостатые звезды. </w:t>
      </w:r>
    </w:p>
    <w:p w:rsidR="00880C5F" w:rsidRPr="007564DD" w:rsidRDefault="00E35DBF" w:rsidP="00880C5F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</w:t>
      </w:r>
      <w:r w:rsidR="003258C7" w:rsidRPr="007564DD">
        <w:rPr>
          <w:color w:val="2B2727"/>
          <w:spacing w:val="8"/>
          <w:sz w:val="28"/>
          <w:szCs w:val="28"/>
        </w:rPr>
        <w:t>3.</w:t>
      </w:r>
      <w:r w:rsidR="00880C5F" w:rsidRPr="007564DD">
        <w:rPr>
          <w:color w:val="2B2727"/>
          <w:spacing w:val="8"/>
          <w:sz w:val="28"/>
          <w:szCs w:val="28"/>
        </w:rPr>
        <w:t xml:space="preserve"> Возникают в результате столкновения астероидов и их дробления.</w:t>
      </w:r>
    </w:p>
    <w:p w:rsidR="00880C5F" w:rsidRPr="007564DD" w:rsidRDefault="00E35DBF" w:rsidP="00880C5F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lastRenderedPageBreak/>
        <w:t xml:space="preserve">    4.</w:t>
      </w:r>
      <w:r w:rsidR="00880C5F" w:rsidRPr="007564DD">
        <w:rPr>
          <w:color w:val="2B2727"/>
          <w:spacing w:val="8"/>
          <w:sz w:val="28"/>
          <w:szCs w:val="28"/>
        </w:rPr>
        <w:t xml:space="preserve"> Явление вспышки небольшого космического тела, вторгшегося в земную атмосферу.</w:t>
      </w:r>
    </w:p>
    <w:p w:rsidR="00B4018D" w:rsidRPr="007564DD" w:rsidRDefault="00B4018D" w:rsidP="00880C5F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310BD6" w:rsidRPr="007564DD" w:rsidRDefault="00310BD6" w:rsidP="00310BD6">
      <w:pPr>
        <w:pStyle w:val="a3"/>
        <w:shd w:val="clear" w:color="auto" w:fill="FFFFFF"/>
        <w:spacing w:before="0" w:beforeAutospacing="0" w:after="0" w:afterAutospacing="0"/>
        <w:rPr>
          <w:b/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>1</w:t>
      </w:r>
      <w:r w:rsidR="00B4018D" w:rsidRPr="007564DD">
        <w:rPr>
          <w:color w:val="2B2727"/>
          <w:spacing w:val="8"/>
          <w:sz w:val="28"/>
          <w:szCs w:val="28"/>
        </w:rPr>
        <w:t>7</w:t>
      </w:r>
      <w:r w:rsidRPr="007564DD">
        <w:rPr>
          <w:b/>
          <w:color w:val="2B2727"/>
          <w:spacing w:val="8"/>
          <w:sz w:val="28"/>
          <w:szCs w:val="28"/>
        </w:rPr>
        <w:t>.</w:t>
      </w:r>
      <w:r w:rsidRPr="007564DD">
        <w:rPr>
          <w:rStyle w:val="a4"/>
          <w:b w:val="0"/>
          <w:color w:val="2B2727"/>
          <w:spacing w:val="8"/>
          <w:sz w:val="28"/>
          <w:szCs w:val="28"/>
        </w:rPr>
        <w:t xml:space="preserve">  Из каких 2 компонентов состоят туманности?</w:t>
      </w:r>
    </w:p>
    <w:p w:rsidR="00310BD6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1.</w:t>
      </w:r>
      <w:r w:rsidR="00310BD6" w:rsidRPr="007564DD">
        <w:rPr>
          <w:color w:val="2B2727"/>
          <w:spacing w:val="8"/>
          <w:sz w:val="28"/>
          <w:szCs w:val="28"/>
        </w:rPr>
        <w:t xml:space="preserve"> Газа и пыли </w:t>
      </w:r>
    </w:p>
    <w:p w:rsidR="00310BD6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2.</w:t>
      </w:r>
      <w:r w:rsidR="00310BD6" w:rsidRPr="007564DD">
        <w:rPr>
          <w:color w:val="2B2727"/>
          <w:spacing w:val="8"/>
          <w:sz w:val="28"/>
          <w:szCs w:val="28"/>
        </w:rPr>
        <w:t xml:space="preserve"> Нейтроны и газ</w:t>
      </w:r>
    </w:p>
    <w:p w:rsidR="00310BD6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3.</w:t>
      </w:r>
      <w:r w:rsidR="00310BD6" w:rsidRPr="007564DD">
        <w:rPr>
          <w:color w:val="2B2727"/>
          <w:spacing w:val="8"/>
          <w:sz w:val="28"/>
          <w:szCs w:val="28"/>
        </w:rPr>
        <w:t xml:space="preserve"> Электроны и протоны</w:t>
      </w:r>
    </w:p>
    <w:p w:rsidR="00310BD6" w:rsidRPr="007564DD" w:rsidRDefault="00E35DBF" w:rsidP="00880C5F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4.</w:t>
      </w:r>
      <w:r w:rsidR="00310BD6" w:rsidRPr="007564DD">
        <w:rPr>
          <w:color w:val="2B2727"/>
          <w:spacing w:val="8"/>
          <w:sz w:val="28"/>
          <w:szCs w:val="28"/>
        </w:rPr>
        <w:t xml:space="preserve"> Гелий и водород</w:t>
      </w:r>
    </w:p>
    <w:p w:rsidR="00310BD6" w:rsidRPr="007564DD" w:rsidRDefault="00310BD6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>1</w:t>
      </w:r>
      <w:r w:rsidR="00B4018D" w:rsidRPr="007564DD">
        <w:rPr>
          <w:color w:val="2B2727"/>
          <w:spacing w:val="8"/>
          <w:sz w:val="28"/>
          <w:szCs w:val="28"/>
        </w:rPr>
        <w:t>8</w:t>
      </w:r>
      <w:r w:rsidRPr="007564DD">
        <w:rPr>
          <w:color w:val="2B2727"/>
          <w:spacing w:val="8"/>
          <w:sz w:val="28"/>
          <w:szCs w:val="28"/>
        </w:rPr>
        <w:t xml:space="preserve">. </w:t>
      </w:r>
      <w:r w:rsidRPr="007564DD">
        <w:rPr>
          <w:rStyle w:val="a4"/>
          <w:b w:val="0"/>
          <w:color w:val="2B2727"/>
          <w:spacing w:val="8"/>
          <w:sz w:val="28"/>
          <w:szCs w:val="28"/>
        </w:rPr>
        <w:t>Ближайшие к нам галактики …</w:t>
      </w:r>
    </w:p>
    <w:p w:rsidR="00310BD6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1.</w:t>
      </w:r>
      <w:r w:rsidR="00310BD6" w:rsidRPr="007564DD">
        <w:rPr>
          <w:color w:val="2B2727"/>
          <w:spacing w:val="8"/>
          <w:sz w:val="28"/>
          <w:szCs w:val="28"/>
        </w:rPr>
        <w:t xml:space="preserve"> Эллиптические галактики</w:t>
      </w:r>
    </w:p>
    <w:p w:rsidR="00310BD6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2.</w:t>
      </w:r>
      <w:r w:rsidR="00310BD6" w:rsidRPr="007564DD">
        <w:rPr>
          <w:color w:val="2B2727"/>
          <w:spacing w:val="8"/>
          <w:sz w:val="28"/>
          <w:szCs w:val="28"/>
        </w:rPr>
        <w:t xml:space="preserve"> Большое и Малое Магеллановы Облака </w:t>
      </w:r>
    </w:p>
    <w:p w:rsidR="00310BD6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3.</w:t>
      </w:r>
      <w:r w:rsidR="00310BD6" w:rsidRPr="007564DD">
        <w:rPr>
          <w:color w:val="2B2727"/>
          <w:spacing w:val="8"/>
          <w:sz w:val="28"/>
          <w:szCs w:val="28"/>
        </w:rPr>
        <w:t xml:space="preserve"> Сарос</w:t>
      </w:r>
    </w:p>
    <w:p w:rsidR="00B4018D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4.</w:t>
      </w:r>
      <w:r w:rsidR="00310BD6" w:rsidRPr="007564DD">
        <w:rPr>
          <w:color w:val="2B2727"/>
          <w:spacing w:val="8"/>
          <w:sz w:val="28"/>
          <w:szCs w:val="28"/>
        </w:rPr>
        <w:t xml:space="preserve"> Протуберанцы</w:t>
      </w:r>
    </w:p>
    <w:p w:rsidR="00310BD6" w:rsidRPr="007564DD" w:rsidRDefault="00310BD6" w:rsidP="00310BD6">
      <w:pPr>
        <w:pStyle w:val="a3"/>
        <w:shd w:val="clear" w:color="auto" w:fill="FFFFFF"/>
        <w:spacing w:before="0" w:beforeAutospacing="0" w:after="0" w:afterAutospacing="0"/>
        <w:rPr>
          <w:b/>
          <w:color w:val="2B2727"/>
          <w:spacing w:val="8"/>
          <w:sz w:val="28"/>
          <w:szCs w:val="28"/>
        </w:rPr>
      </w:pPr>
      <w:r w:rsidRPr="007564DD">
        <w:rPr>
          <w:rStyle w:val="a4"/>
          <w:b w:val="0"/>
          <w:color w:val="2B2727"/>
          <w:spacing w:val="8"/>
          <w:sz w:val="28"/>
          <w:szCs w:val="28"/>
        </w:rPr>
        <w:t>1</w:t>
      </w:r>
      <w:r w:rsidR="00B4018D" w:rsidRPr="007564DD">
        <w:rPr>
          <w:rStyle w:val="a4"/>
          <w:b w:val="0"/>
          <w:color w:val="2B2727"/>
          <w:spacing w:val="8"/>
          <w:sz w:val="28"/>
          <w:szCs w:val="28"/>
        </w:rPr>
        <w:t>9</w:t>
      </w:r>
      <w:r w:rsidRPr="007564DD">
        <w:rPr>
          <w:rStyle w:val="a4"/>
          <w:b w:val="0"/>
          <w:color w:val="2B2727"/>
          <w:spacing w:val="8"/>
          <w:sz w:val="28"/>
          <w:szCs w:val="28"/>
        </w:rPr>
        <w:t>.Если сверхновая звезда не взрывается, то она становится…</w:t>
      </w:r>
    </w:p>
    <w:p w:rsidR="00310BD6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1.</w:t>
      </w:r>
      <w:r w:rsidR="00310BD6" w:rsidRPr="007564DD">
        <w:rPr>
          <w:color w:val="2B2727"/>
          <w:spacing w:val="8"/>
          <w:sz w:val="28"/>
          <w:szCs w:val="28"/>
        </w:rPr>
        <w:t xml:space="preserve"> Нейтронной звездой</w:t>
      </w:r>
    </w:p>
    <w:p w:rsidR="00E35DBF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2.</w:t>
      </w:r>
      <w:r w:rsidR="00310BD6" w:rsidRPr="007564DD">
        <w:rPr>
          <w:color w:val="2B2727"/>
          <w:spacing w:val="8"/>
          <w:sz w:val="28"/>
          <w:szCs w:val="28"/>
        </w:rPr>
        <w:t xml:space="preserve"> Черной дырой </w:t>
      </w:r>
    </w:p>
    <w:p w:rsidR="00310BD6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3.</w:t>
      </w:r>
      <w:r w:rsidR="00310BD6" w:rsidRPr="007564DD">
        <w:rPr>
          <w:color w:val="2B2727"/>
          <w:spacing w:val="8"/>
          <w:sz w:val="28"/>
          <w:szCs w:val="28"/>
        </w:rPr>
        <w:t xml:space="preserve"> Протозвездой</w:t>
      </w:r>
    </w:p>
    <w:p w:rsidR="00B4018D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2B2727"/>
          <w:spacing w:val="8"/>
          <w:sz w:val="28"/>
          <w:szCs w:val="28"/>
        </w:rPr>
        <w:t xml:space="preserve">    4.</w:t>
      </w:r>
      <w:r w:rsidR="00310BD6" w:rsidRPr="007564DD">
        <w:rPr>
          <w:color w:val="2B2727"/>
          <w:spacing w:val="8"/>
          <w:sz w:val="28"/>
          <w:szCs w:val="28"/>
        </w:rPr>
        <w:t xml:space="preserve"> Новой звездой</w:t>
      </w:r>
    </w:p>
    <w:p w:rsidR="00B4018D" w:rsidRPr="007564DD" w:rsidRDefault="00BF4F99" w:rsidP="00310BD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7564DD">
        <w:rPr>
          <w:color w:val="333333"/>
          <w:sz w:val="28"/>
          <w:szCs w:val="28"/>
          <w:shd w:val="clear" w:color="auto" w:fill="FFFFFF"/>
        </w:rPr>
        <w:t>20</w:t>
      </w:r>
      <w:r w:rsidR="006912BD" w:rsidRPr="007564DD">
        <w:rPr>
          <w:color w:val="333333"/>
          <w:sz w:val="28"/>
          <w:szCs w:val="28"/>
          <w:shd w:val="clear" w:color="auto" w:fill="FFFFFF"/>
        </w:rPr>
        <w:t>. Каково значение астрономии:</w:t>
      </w:r>
      <w:r w:rsidR="006912BD" w:rsidRPr="007564DD">
        <w:rPr>
          <w:color w:val="333333"/>
          <w:sz w:val="28"/>
          <w:szCs w:val="28"/>
        </w:rPr>
        <w:br/>
      </w:r>
      <w:r w:rsidR="00E35DBF" w:rsidRPr="007564DD">
        <w:rPr>
          <w:color w:val="333333"/>
          <w:sz w:val="28"/>
          <w:szCs w:val="28"/>
          <w:shd w:val="clear" w:color="auto" w:fill="FFFFFF"/>
        </w:rPr>
        <w:t xml:space="preserve">    1.</w:t>
      </w:r>
      <w:r w:rsidR="006912BD" w:rsidRPr="007564DD">
        <w:rPr>
          <w:color w:val="333333"/>
          <w:sz w:val="28"/>
          <w:szCs w:val="28"/>
          <w:shd w:val="clear" w:color="auto" w:fill="FFFFFF"/>
        </w:rPr>
        <w:t xml:space="preserve"> Измерение времени, объяснение небесных явлений, формирование мировоззрения </w:t>
      </w:r>
      <w:r w:rsidR="006912BD" w:rsidRPr="007564DD">
        <w:rPr>
          <w:color w:val="333333"/>
          <w:sz w:val="28"/>
          <w:szCs w:val="28"/>
        </w:rPr>
        <w:br/>
      </w:r>
      <w:r w:rsidR="00E35DBF" w:rsidRPr="007564DD">
        <w:rPr>
          <w:color w:val="333333"/>
          <w:sz w:val="28"/>
          <w:szCs w:val="28"/>
          <w:shd w:val="clear" w:color="auto" w:fill="FFFFFF"/>
        </w:rPr>
        <w:t xml:space="preserve">    2.</w:t>
      </w:r>
      <w:r w:rsidR="006912BD" w:rsidRPr="007564DD">
        <w:rPr>
          <w:color w:val="333333"/>
          <w:sz w:val="28"/>
          <w:szCs w:val="28"/>
          <w:shd w:val="clear" w:color="auto" w:fill="FFFFFF"/>
        </w:rPr>
        <w:t xml:space="preserve"> Играет большую роль в медицине</w:t>
      </w:r>
      <w:r w:rsidR="006912BD" w:rsidRPr="007564DD">
        <w:rPr>
          <w:color w:val="333333"/>
          <w:sz w:val="28"/>
          <w:szCs w:val="28"/>
        </w:rPr>
        <w:br/>
      </w:r>
      <w:r w:rsidR="00E35DBF" w:rsidRPr="007564DD">
        <w:rPr>
          <w:color w:val="333333"/>
          <w:sz w:val="28"/>
          <w:szCs w:val="28"/>
          <w:shd w:val="clear" w:color="auto" w:fill="FFFFFF"/>
        </w:rPr>
        <w:t xml:space="preserve">    3.</w:t>
      </w:r>
      <w:r w:rsidR="006912BD" w:rsidRPr="007564DD">
        <w:rPr>
          <w:color w:val="333333"/>
          <w:sz w:val="28"/>
          <w:szCs w:val="28"/>
          <w:shd w:val="clear" w:color="auto" w:fill="FFFFFF"/>
        </w:rPr>
        <w:t xml:space="preserve"> Создание географических карт</w:t>
      </w:r>
    </w:p>
    <w:p w:rsidR="00BF4F99" w:rsidRPr="007564DD" w:rsidRDefault="00E35DBF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7564DD">
        <w:rPr>
          <w:color w:val="333333"/>
          <w:sz w:val="28"/>
          <w:szCs w:val="28"/>
          <w:shd w:val="clear" w:color="auto" w:fill="FFFFFF"/>
        </w:rPr>
        <w:t xml:space="preserve">    4.</w:t>
      </w:r>
      <w:r w:rsidR="00BF4F99" w:rsidRPr="007564DD">
        <w:rPr>
          <w:color w:val="333333"/>
          <w:sz w:val="28"/>
          <w:szCs w:val="28"/>
          <w:shd w:val="clear" w:color="auto" w:fill="FFFFFF"/>
        </w:rPr>
        <w:t xml:space="preserve"> Предсказание космических бурь</w:t>
      </w: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E8352D" w:rsidRPr="00E8352D" w:rsidRDefault="00E8352D" w:rsidP="00E835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352D">
        <w:rPr>
          <w:rFonts w:ascii="Times New Roman" w:eastAsia="Calibri" w:hAnsi="Times New Roman" w:cs="Times New Roman"/>
          <w:sz w:val="28"/>
          <w:szCs w:val="28"/>
        </w:rPr>
        <w:t>Вариант 2</w:t>
      </w:r>
    </w:p>
    <w:p w:rsidR="00E8352D" w:rsidRPr="00E8352D" w:rsidRDefault="00E8352D" w:rsidP="00E835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Наука, изучающая строение нашей Галактики и других звездных систем называется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 Астрометрия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 Звездная астрономия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 Астрономия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 4. Другой ответ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2.Геоцентрическую модель мира разработал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 Николай Коперник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 Исаак Ньютон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 Клавдий Птолемей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4. Тихо Браге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  планетам </w:t>
      </w:r>
      <w:proofErr w:type="gramStart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</w:t>
      </w:r>
      <w:proofErr w:type="gramEnd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игантам относят планеты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 Фобос, Юпитер, Сатурн, Уран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 Плутон, Нептун, Сатурн, Уран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 Нептун, Уран, Сатурн, Юпитер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 4. Марс, Юпитер, Сатурн, Уран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Четвертая от Солнца планета называется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 Земля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2. Марс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 Юпитер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4. Сатурн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5. Сколько созвездий упоминал Клавдий Птолемей во 2 веке н.э.?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  1. 45 созвездий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  2. 48 созвездий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  3. 42 созвездия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  4. 40 созвездий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Угол, под которым из звезды </w:t>
      </w:r>
      <w:proofErr w:type="gramStart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бы виден радиус земной орбиты называется</w:t>
      </w:r>
      <w:proofErr w:type="gramEnd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 Годовой параллакс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 Горизонтальный параллакс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 Часовой угол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4. Склонение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7.Количество энергии, которую </w:t>
      </w:r>
      <w:proofErr w:type="gramStart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излучает звезда со всей своей поверхности в единицу времени по всем направлениям называется</w:t>
      </w:r>
      <w:proofErr w:type="gramEnd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1. Звездная величина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2. Яркость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3. Парсек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4. Светимость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Верхняя точка пересечения отвесной линии с небесной сферой называется   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1. Надир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2. Точка севера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3. Точка юга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 4. Зенит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</w:t>
      </w:r>
      <w:proofErr w:type="gramStart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круг, проходящий через полюса мира и зенит называется</w:t>
      </w:r>
      <w:proofErr w:type="gramEnd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1. Небесный экватор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2. Небесный меридиан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3. Круг склонений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4. Настоящий горизонт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Промежуток времени между двумя последовательными верхними кульминациями точки весеннего равноденствия называется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1. Солнечные сутки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2. Звездные сутки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3. Звездный час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4. Солнечное время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11.Путь Солнца на небе вдоль эклиптики пролегает </w:t>
      </w:r>
      <w:proofErr w:type="gramStart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</w:t>
      </w:r>
      <w:proofErr w:type="gramEnd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1. 11 созвездий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2. 12 созвездий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3. 13 созвездий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4. 14 созвездий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proofErr w:type="gramStart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аждая из планет движется вокруг Солнца по эллипсу, в одном из фокусов которого находится Солнце. Это утверждение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1. Первый закон Кеплера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2. Второй закон Кеплера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3. Третий закон Кеплера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 Телескоп, у которого объектив </w:t>
      </w:r>
      <w:proofErr w:type="gramStart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собой вогнутое зеркало называют</w:t>
      </w:r>
      <w:proofErr w:type="gramEnd"/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1.Рефлекторным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2.Рефракторным 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3. Менисковым</w:t>
      </w:r>
    </w:p>
    <w:p w:rsidR="00E8352D" w:rsidRPr="00E8352D" w:rsidRDefault="00E8352D" w:rsidP="00E835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 4. Нет правильного ответа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14.Как называется нижний слой солнечной атмосферы?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1. Хромосфера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2. Солнечная корона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3. Солнечное ядро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4. Фотосфера 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Pr="00E835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8352D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Чему равна скорость галактики?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1. 200 км/</w:t>
      </w: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val="en-US" w:eastAsia="ru-RU"/>
        </w:rPr>
        <w:t>c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2. 240 км/</w:t>
      </w: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val="en-US" w:eastAsia="ru-RU"/>
        </w:rPr>
        <w:t>c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3. 220 км/</w:t>
      </w: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val="en-US" w:eastAsia="ru-RU"/>
        </w:rPr>
        <w:t>c</w:t>
      </w: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4. 300 км/c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16.Из чего состоит комета?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1. Из хвоста и туловища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2. Из ядра и хвоста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3. Из ядра, хвоста и головы 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4. Из хвоста, туловища и головы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17. </w:t>
      </w:r>
      <w:r w:rsidRPr="00E8352D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Ближайшие к нам галактики 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1. Эллиптические галактики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2. Большое и Малое Магеллановы Облака 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 3. Сарос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 4. Протуберанцы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5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18.</w:t>
      </w:r>
      <w:r w:rsidRPr="00E8352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 </w:t>
      </w:r>
      <w:r w:rsidRPr="00E835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Когда всё ядерное топливо внутри звезды выгорает, начинается процесс…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1. Постепенного расширения;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2. Гравитационного сжатия 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3. Образования протозвезды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4. Пульсации звезды.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19.</w:t>
      </w: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</w:t>
      </w:r>
      <w:r w:rsidRPr="00E8352D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Сверхновая может также стать…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1. красным гигантом.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2. мёртвой звездой.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3. новой звездой.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 4. пульсаром.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727"/>
          <w:spacing w:val="8"/>
          <w:sz w:val="28"/>
          <w:szCs w:val="28"/>
          <w:lang w:eastAsia="ru-RU"/>
        </w:rPr>
      </w:pPr>
      <w:r w:rsidRPr="00E8352D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20.Каково значение астрономии: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1. Измерение времени, объяснение небесных явлений, формирование мировоззрения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2. Создание географических карт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3. Играет большую роль в медицине</w:t>
      </w:r>
    </w:p>
    <w:p w:rsidR="00E8352D" w:rsidRPr="00E8352D" w:rsidRDefault="00E8352D" w:rsidP="00E835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E8352D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  4. Предсказание судеб людей</w:t>
      </w:r>
    </w:p>
    <w:p w:rsidR="00E8352D" w:rsidRPr="00E8352D" w:rsidRDefault="00E8352D" w:rsidP="00E8352D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018D" w:rsidRDefault="007564D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32"/>
          <w:szCs w:val="32"/>
        </w:rPr>
      </w:pPr>
      <w:r w:rsidRPr="007564DD">
        <w:rPr>
          <w:color w:val="2B2727"/>
          <w:spacing w:val="8"/>
          <w:sz w:val="32"/>
          <w:szCs w:val="32"/>
        </w:rPr>
        <w:lastRenderedPageBreak/>
        <w:t>Ответы</w:t>
      </w:r>
    </w:p>
    <w:p w:rsidR="007564DD" w:rsidRDefault="007564D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30"/>
        <w:gridCol w:w="373"/>
        <w:gridCol w:w="372"/>
        <w:gridCol w:w="372"/>
        <w:gridCol w:w="372"/>
        <w:gridCol w:w="372"/>
        <w:gridCol w:w="372"/>
        <w:gridCol w:w="372"/>
        <w:gridCol w:w="372"/>
        <w:gridCol w:w="3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7564DD" w:rsidTr="00E8352D">
        <w:tc>
          <w:tcPr>
            <w:tcW w:w="1030" w:type="dxa"/>
          </w:tcPr>
          <w:p w:rsidR="007564DD" w:rsidRPr="007564DD" w:rsidRDefault="00E8352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7564DD">
              <w:rPr>
                <w:color w:val="2B2727"/>
                <w:spacing w:val="8"/>
              </w:rPr>
              <w:t>Ответы</w:t>
            </w:r>
          </w:p>
        </w:tc>
        <w:tc>
          <w:tcPr>
            <w:tcW w:w="373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3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4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5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6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7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8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9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10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11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12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13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14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15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16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17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18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19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20</w:t>
            </w:r>
          </w:p>
        </w:tc>
      </w:tr>
      <w:tr w:rsidR="007564DD" w:rsidTr="00E8352D">
        <w:tc>
          <w:tcPr>
            <w:tcW w:w="1030" w:type="dxa"/>
          </w:tcPr>
          <w:p w:rsidR="007564DD" w:rsidRPr="007564DD" w:rsidRDefault="00E8352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Вар 1</w:t>
            </w:r>
          </w:p>
        </w:tc>
        <w:tc>
          <w:tcPr>
            <w:tcW w:w="373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3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4</w:t>
            </w:r>
          </w:p>
        </w:tc>
        <w:tc>
          <w:tcPr>
            <w:tcW w:w="3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</w:t>
            </w:r>
          </w:p>
        </w:tc>
        <w:tc>
          <w:tcPr>
            <w:tcW w:w="472" w:type="dxa"/>
          </w:tcPr>
          <w:p w:rsidR="007564DD" w:rsidRPr="00542403" w:rsidRDefault="007564D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1</w:t>
            </w:r>
          </w:p>
        </w:tc>
        <w:tc>
          <w:tcPr>
            <w:tcW w:w="472" w:type="dxa"/>
          </w:tcPr>
          <w:p w:rsidR="007564DD" w:rsidRPr="00542403" w:rsidRDefault="00542403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4</w:t>
            </w:r>
          </w:p>
        </w:tc>
        <w:tc>
          <w:tcPr>
            <w:tcW w:w="472" w:type="dxa"/>
          </w:tcPr>
          <w:p w:rsidR="007564DD" w:rsidRPr="00542403" w:rsidRDefault="00542403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3</w:t>
            </w:r>
          </w:p>
        </w:tc>
        <w:tc>
          <w:tcPr>
            <w:tcW w:w="472" w:type="dxa"/>
          </w:tcPr>
          <w:p w:rsidR="007564DD" w:rsidRPr="00542403" w:rsidRDefault="00542403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</w:t>
            </w:r>
          </w:p>
        </w:tc>
        <w:tc>
          <w:tcPr>
            <w:tcW w:w="472" w:type="dxa"/>
          </w:tcPr>
          <w:p w:rsidR="007564DD" w:rsidRPr="00542403" w:rsidRDefault="00542403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 w:rsidRPr="00542403">
              <w:rPr>
                <w:color w:val="2B2727"/>
                <w:spacing w:val="8"/>
              </w:rPr>
              <w:t>2</w:t>
            </w:r>
          </w:p>
        </w:tc>
        <w:tc>
          <w:tcPr>
            <w:tcW w:w="472" w:type="dxa"/>
          </w:tcPr>
          <w:p w:rsidR="007564DD" w:rsidRPr="00542403" w:rsidRDefault="00033282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3</w:t>
            </w:r>
          </w:p>
        </w:tc>
        <w:tc>
          <w:tcPr>
            <w:tcW w:w="472" w:type="dxa"/>
          </w:tcPr>
          <w:p w:rsidR="007564DD" w:rsidRPr="00542403" w:rsidRDefault="00033282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2</w:t>
            </w:r>
          </w:p>
        </w:tc>
        <w:tc>
          <w:tcPr>
            <w:tcW w:w="472" w:type="dxa"/>
          </w:tcPr>
          <w:p w:rsidR="007564DD" w:rsidRPr="00542403" w:rsidRDefault="00033282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1</w:t>
            </w:r>
          </w:p>
        </w:tc>
        <w:tc>
          <w:tcPr>
            <w:tcW w:w="472" w:type="dxa"/>
          </w:tcPr>
          <w:p w:rsidR="007564DD" w:rsidRPr="00542403" w:rsidRDefault="00033282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2</w:t>
            </w:r>
          </w:p>
        </w:tc>
        <w:tc>
          <w:tcPr>
            <w:tcW w:w="472" w:type="dxa"/>
          </w:tcPr>
          <w:p w:rsidR="007564DD" w:rsidRPr="00542403" w:rsidRDefault="00033282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2</w:t>
            </w:r>
          </w:p>
        </w:tc>
        <w:tc>
          <w:tcPr>
            <w:tcW w:w="472" w:type="dxa"/>
          </w:tcPr>
          <w:p w:rsidR="007564DD" w:rsidRPr="00542403" w:rsidRDefault="00033282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1</w:t>
            </w:r>
          </w:p>
        </w:tc>
      </w:tr>
      <w:tr w:rsidR="00E8352D" w:rsidTr="00E8352D">
        <w:tc>
          <w:tcPr>
            <w:tcW w:w="1030" w:type="dxa"/>
          </w:tcPr>
          <w:p w:rsidR="00E8352D" w:rsidRPr="007564DD" w:rsidRDefault="00E8352D" w:rsidP="00310BD6">
            <w:pPr>
              <w:pStyle w:val="a3"/>
              <w:spacing w:before="0" w:beforeAutospacing="0" w:after="0" w:afterAutospacing="0"/>
              <w:rPr>
                <w:color w:val="2B2727"/>
                <w:spacing w:val="8"/>
              </w:rPr>
            </w:pPr>
            <w:r>
              <w:rPr>
                <w:color w:val="2B2727"/>
                <w:spacing w:val="8"/>
              </w:rPr>
              <w:t>Вар 2</w:t>
            </w:r>
          </w:p>
        </w:tc>
        <w:tc>
          <w:tcPr>
            <w:tcW w:w="373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3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3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72" w:type="dxa"/>
          </w:tcPr>
          <w:p w:rsidR="00E8352D" w:rsidRPr="00E8352D" w:rsidRDefault="00E8352D" w:rsidP="00C551B0">
            <w:pPr>
              <w:rPr>
                <w:rFonts w:ascii="Calibri" w:eastAsia="Calibri" w:hAnsi="Calibri" w:cs="Times New Roman"/>
              </w:rPr>
            </w:pPr>
            <w:r w:rsidRPr="00E8352D"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7564DD" w:rsidRPr="007564DD" w:rsidRDefault="007564D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32"/>
          <w:szCs w:val="32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Default="000544D7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>Критерии оценивания</w:t>
      </w:r>
    </w:p>
    <w:p w:rsidR="000544D7" w:rsidRDefault="000544D7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372910" w:rsidRPr="00372910" w:rsidRDefault="00372910" w:rsidP="003729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372910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«5» -  любые правильно выполненные 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от18 до 20 </w:t>
      </w:r>
      <w:r w:rsidRPr="00372910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заданий</w:t>
      </w:r>
    </w:p>
    <w:p w:rsidR="00372910" w:rsidRPr="00372910" w:rsidRDefault="00372910" w:rsidP="003729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372910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«4» -  любые правильно выполненные 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от 14 до 17</w:t>
      </w:r>
      <w:r w:rsidRPr="00372910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й</w:t>
      </w:r>
    </w:p>
    <w:p w:rsidR="00372910" w:rsidRPr="00372910" w:rsidRDefault="00372910" w:rsidP="003729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372910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«3» -  любые правильно выполненные 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от 10 до 13</w:t>
      </w:r>
      <w:r w:rsidRPr="00372910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й</w:t>
      </w:r>
      <w:proofErr w:type="gramStart"/>
      <w:r w:rsidRPr="00372910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0544D7" w:rsidRPr="007564DD" w:rsidRDefault="00372910" w:rsidP="00372910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372910">
        <w:rPr>
          <w:iCs/>
          <w:color w:val="181818"/>
          <w:sz w:val="28"/>
          <w:szCs w:val="28"/>
        </w:rPr>
        <w:t xml:space="preserve">«2» -   менее  </w:t>
      </w:r>
      <w:r>
        <w:rPr>
          <w:iCs/>
          <w:color w:val="181818"/>
          <w:sz w:val="28"/>
          <w:szCs w:val="28"/>
        </w:rPr>
        <w:t xml:space="preserve">10 правильно </w:t>
      </w:r>
      <w:r w:rsidRPr="00372910">
        <w:rPr>
          <w:iCs/>
          <w:color w:val="181818"/>
          <w:sz w:val="28"/>
          <w:szCs w:val="28"/>
        </w:rPr>
        <w:t xml:space="preserve"> выполненных   заданий</w:t>
      </w: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B4018D" w:rsidRPr="007564DD" w:rsidRDefault="00B4018D" w:rsidP="00310BD6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sectPr w:rsidR="00B4018D" w:rsidRPr="00756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57C"/>
    <w:rsid w:val="00033282"/>
    <w:rsid w:val="000544D7"/>
    <w:rsid w:val="0018641D"/>
    <w:rsid w:val="00260612"/>
    <w:rsid w:val="002E43D5"/>
    <w:rsid w:val="002F483F"/>
    <w:rsid w:val="00310BD6"/>
    <w:rsid w:val="003258C7"/>
    <w:rsid w:val="00364CE5"/>
    <w:rsid w:val="00372910"/>
    <w:rsid w:val="0047589B"/>
    <w:rsid w:val="00542403"/>
    <w:rsid w:val="006912BD"/>
    <w:rsid w:val="00713E3F"/>
    <w:rsid w:val="007564DD"/>
    <w:rsid w:val="00880C5F"/>
    <w:rsid w:val="00B4018D"/>
    <w:rsid w:val="00BF4F99"/>
    <w:rsid w:val="00C7257C"/>
    <w:rsid w:val="00DF0D12"/>
    <w:rsid w:val="00E14A94"/>
    <w:rsid w:val="00E35DBF"/>
    <w:rsid w:val="00E8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72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2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257C"/>
    <w:rPr>
      <w:b/>
      <w:bCs/>
    </w:rPr>
  </w:style>
  <w:style w:type="table" w:styleId="a5">
    <w:name w:val="Table Grid"/>
    <w:basedOn w:val="a1"/>
    <w:uiPriority w:val="39"/>
    <w:rsid w:val="00756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72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2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72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2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257C"/>
    <w:rPr>
      <w:b/>
      <w:bCs/>
    </w:rPr>
  </w:style>
  <w:style w:type="table" w:styleId="a5">
    <w:name w:val="Table Grid"/>
    <w:basedOn w:val="a1"/>
    <w:uiPriority w:val="39"/>
    <w:rsid w:val="00756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72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2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User</cp:lastModifiedBy>
  <cp:revision>7</cp:revision>
  <dcterms:created xsi:type="dcterms:W3CDTF">2022-12-13T04:22:00Z</dcterms:created>
  <dcterms:modified xsi:type="dcterms:W3CDTF">2022-12-21T09:41:00Z</dcterms:modified>
</cp:coreProperties>
</file>